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9E" w:rsidRDefault="00A03F9E" w:rsidP="00A03F9E">
      <w:r w:rsidRPr="005330A1">
        <w:t>Załącznik nr 1 do Zaproszenia do składania ofert z dn. 2</w:t>
      </w:r>
      <w:r w:rsidR="008F3734">
        <w:t>2</w:t>
      </w:r>
      <w:r w:rsidRPr="005330A1">
        <w:t xml:space="preserve"> maja 2017r.</w:t>
      </w:r>
    </w:p>
    <w:p w:rsidR="00FC1B0D" w:rsidRPr="00FC1B0D" w:rsidRDefault="00FC1B0D" w:rsidP="00A03F9E"/>
    <w:p w:rsidR="00A03F9E" w:rsidRPr="00FC1B0D" w:rsidRDefault="00A03F9E" w:rsidP="00A03F9E">
      <w:pPr>
        <w:rPr>
          <w:b/>
        </w:rPr>
      </w:pPr>
      <w:r w:rsidRPr="005330A1">
        <w:rPr>
          <w:b/>
        </w:rPr>
        <w:t>FORMULARZ OFERTY</w:t>
      </w:r>
      <w:r w:rsidR="00FC1B0D">
        <w:rPr>
          <w:b/>
        </w:rPr>
        <w:t xml:space="preserve"> </w:t>
      </w:r>
      <w:r w:rsidR="00FC1B0D" w:rsidRPr="00FC1B0D">
        <w:rPr>
          <w:b/>
        </w:rPr>
        <w:t>NA WYKONANIE ZAMÓWIENIA Z DN. 2</w:t>
      </w:r>
      <w:r w:rsidR="008F3734">
        <w:rPr>
          <w:b/>
        </w:rPr>
        <w:t>2</w:t>
      </w:r>
      <w:r w:rsidR="00FC1B0D" w:rsidRPr="00FC1B0D">
        <w:rPr>
          <w:b/>
        </w:rPr>
        <w:t xml:space="preserve"> MAJA 2017R.</w:t>
      </w:r>
    </w:p>
    <w:p w:rsidR="00A03F9E" w:rsidRPr="005330A1" w:rsidRDefault="00A03F9E" w:rsidP="00A03F9E">
      <w:pPr>
        <w:pStyle w:val="Nagwek1"/>
        <w:numPr>
          <w:ilvl w:val="0"/>
          <w:numId w:val="22"/>
        </w:numPr>
        <w:rPr>
          <w:szCs w:val="24"/>
        </w:rPr>
      </w:pPr>
      <w:r w:rsidRPr="005330A1">
        <w:rPr>
          <w:szCs w:val="24"/>
        </w:rPr>
        <w:t>NAZWA I ADRES ZAMAWIAJĄCEGO</w:t>
      </w:r>
      <w:bookmarkStart w:id="0" w:name="_GoBack"/>
      <w:bookmarkEnd w:id="0"/>
    </w:p>
    <w:p w:rsidR="00A03F9E" w:rsidRPr="005330A1" w:rsidRDefault="00A03F9E" w:rsidP="00A03F9E">
      <w:r w:rsidRPr="005330A1">
        <w:t xml:space="preserve">Micro </w:t>
      </w:r>
      <w:proofErr w:type="spellStart"/>
      <w:r w:rsidRPr="005330A1">
        <w:t>Invent</w:t>
      </w:r>
      <w:proofErr w:type="spellEnd"/>
      <w:r w:rsidRPr="005330A1">
        <w:t xml:space="preserve"> Artur Wąs</w:t>
      </w:r>
    </w:p>
    <w:p w:rsidR="00A03F9E" w:rsidRPr="005330A1" w:rsidRDefault="00A03F9E" w:rsidP="00A03F9E">
      <w:r w:rsidRPr="005330A1">
        <w:t>ul. Jagodowa 9</w:t>
      </w:r>
    </w:p>
    <w:p w:rsidR="00A03F9E" w:rsidRPr="005330A1" w:rsidRDefault="00A03F9E" w:rsidP="00A03F9E">
      <w:r w:rsidRPr="005330A1">
        <w:t>80-297 Banino</w:t>
      </w:r>
    </w:p>
    <w:p w:rsidR="00A03F9E" w:rsidRPr="005330A1" w:rsidRDefault="00A03F9E" w:rsidP="00A03F9E">
      <w:r w:rsidRPr="005330A1">
        <w:t xml:space="preserve">Sprawę prowadzi: Paulina </w:t>
      </w:r>
      <w:proofErr w:type="spellStart"/>
      <w:r w:rsidRPr="005330A1">
        <w:t>Rąbel</w:t>
      </w:r>
      <w:proofErr w:type="spellEnd"/>
    </w:p>
    <w:p w:rsidR="00A03F9E" w:rsidRPr="005330A1" w:rsidRDefault="00A03F9E" w:rsidP="00A03F9E">
      <w:pPr>
        <w:pStyle w:val="Nagwek1"/>
        <w:numPr>
          <w:ilvl w:val="0"/>
          <w:numId w:val="22"/>
        </w:numPr>
        <w:rPr>
          <w:szCs w:val="24"/>
        </w:rPr>
      </w:pPr>
      <w:r w:rsidRPr="005330A1">
        <w:rPr>
          <w:szCs w:val="24"/>
        </w:rPr>
        <w:t>NAZWA PRZEDMIOTU ZAMÓWIENIA</w:t>
      </w:r>
    </w:p>
    <w:p w:rsidR="00A03F9E" w:rsidRPr="005330A1" w:rsidRDefault="00A03F9E" w:rsidP="00A03F9E">
      <w:r w:rsidRPr="005330A1">
        <w:t>Zakup kompleksowego, personalizowanego systemu zarządzania, składającego się z modułów:</w:t>
      </w:r>
    </w:p>
    <w:p w:rsidR="00A03F9E" w:rsidRPr="005330A1" w:rsidRDefault="00A03F9E" w:rsidP="00A03F9E">
      <w:bookmarkStart w:id="1" w:name="_Hlk481152920"/>
      <w:r w:rsidRPr="005330A1">
        <w:t>1.</w:t>
      </w:r>
      <w:r w:rsidRPr="005330A1">
        <w:tab/>
        <w:t>Podstawowego,</w:t>
      </w:r>
    </w:p>
    <w:p w:rsidR="00A03F9E" w:rsidRPr="005330A1" w:rsidRDefault="00A03F9E" w:rsidP="00A03F9E">
      <w:r w:rsidRPr="005330A1">
        <w:t>2.</w:t>
      </w:r>
      <w:r w:rsidRPr="005330A1">
        <w:tab/>
        <w:t>Użytkownicy,</w:t>
      </w:r>
    </w:p>
    <w:p w:rsidR="00A03F9E" w:rsidRPr="005330A1" w:rsidRDefault="00A03F9E" w:rsidP="00A03F9E">
      <w:r w:rsidRPr="005330A1">
        <w:t>3.</w:t>
      </w:r>
      <w:r w:rsidRPr="005330A1">
        <w:tab/>
        <w:t>Zadania,</w:t>
      </w:r>
    </w:p>
    <w:p w:rsidR="00A03F9E" w:rsidRPr="005330A1" w:rsidRDefault="00A03F9E" w:rsidP="00A03F9E">
      <w:r w:rsidRPr="005330A1">
        <w:t>4.</w:t>
      </w:r>
      <w:r w:rsidRPr="005330A1">
        <w:tab/>
        <w:t>Zliczanie czasu pracy,</w:t>
      </w:r>
    </w:p>
    <w:p w:rsidR="00A03F9E" w:rsidRPr="005330A1" w:rsidRDefault="00A03F9E" w:rsidP="00A03F9E">
      <w:r w:rsidRPr="005330A1">
        <w:t>5.</w:t>
      </w:r>
      <w:r w:rsidRPr="005330A1">
        <w:tab/>
        <w:t>Kalendarz,</w:t>
      </w:r>
    </w:p>
    <w:p w:rsidR="00A03F9E" w:rsidRPr="005330A1" w:rsidRDefault="00A03F9E" w:rsidP="00A03F9E">
      <w:r w:rsidRPr="005330A1">
        <w:t>6.</w:t>
      </w:r>
      <w:r w:rsidRPr="005330A1">
        <w:tab/>
        <w:t>Magazyn,</w:t>
      </w:r>
    </w:p>
    <w:p w:rsidR="00A03F9E" w:rsidRPr="005330A1" w:rsidRDefault="00A03F9E" w:rsidP="00A03F9E">
      <w:r w:rsidRPr="005330A1">
        <w:t>7.</w:t>
      </w:r>
      <w:r w:rsidRPr="005330A1">
        <w:tab/>
        <w:t>Finanse,</w:t>
      </w:r>
    </w:p>
    <w:p w:rsidR="00A03F9E" w:rsidRPr="005330A1" w:rsidRDefault="00A03F9E" w:rsidP="00A03F9E">
      <w:r w:rsidRPr="005330A1">
        <w:t>8.</w:t>
      </w:r>
      <w:r w:rsidRPr="005330A1">
        <w:tab/>
        <w:t>Obsługa klientów,</w:t>
      </w:r>
    </w:p>
    <w:p w:rsidR="00A03F9E" w:rsidRPr="005330A1" w:rsidRDefault="00A03F9E" w:rsidP="00A03F9E">
      <w:r w:rsidRPr="005330A1">
        <w:t>9.</w:t>
      </w:r>
      <w:r w:rsidRPr="005330A1">
        <w:tab/>
        <w:t>Baza wiedzy,</w:t>
      </w:r>
    </w:p>
    <w:p w:rsidR="00A03F9E" w:rsidRPr="005330A1" w:rsidRDefault="00A03F9E" w:rsidP="00A03F9E">
      <w:r w:rsidRPr="005330A1">
        <w:t>10.</w:t>
      </w:r>
      <w:r w:rsidRPr="005330A1">
        <w:tab/>
        <w:t xml:space="preserve">Wdrożenie. </w:t>
      </w:r>
    </w:p>
    <w:bookmarkEnd w:id="1"/>
    <w:p w:rsidR="00A03F9E" w:rsidRPr="005330A1" w:rsidRDefault="00A03F9E" w:rsidP="00A03F9E">
      <w:pPr>
        <w:pStyle w:val="Nagwek1"/>
        <w:numPr>
          <w:ilvl w:val="0"/>
          <w:numId w:val="22"/>
        </w:numPr>
        <w:rPr>
          <w:szCs w:val="24"/>
        </w:rPr>
      </w:pPr>
      <w:r w:rsidRPr="005330A1">
        <w:rPr>
          <w:szCs w:val="24"/>
        </w:rPr>
        <w:t>TRYB POSTĘPOWANIA:</w:t>
      </w:r>
    </w:p>
    <w:p w:rsidR="00A03F9E" w:rsidRPr="005330A1" w:rsidRDefault="00A03F9E" w:rsidP="00A03F9E">
      <w:r w:rsidRPr="005330A1">
        <w:t>Zapytanie ofertowe</w:t>
      </w:r>
    </w:p>
    <w:p w:rsidR="00A03F9E" w:rsidRPr="005330A1" w:rsidRDefault="00A03F9E" w:rsidP="00F10373">
      <w:pPr>
        <w:pStyle w:val="Nagwek1"/>
        <w:numPr>
          <w:ilvl w:val="0"/>
          <w:numId w:val="22"/>
        </w:numPr>
        <w:rPr>
          <w:szCs w:val="24"/>
        </w:rPr>
      </w:pPr>
      <w:r w:rsidRPr="005330A1">
        <w:rPr>
          <w:szCs w:val="24"/>
        </w:rPr>
        <w:t xml:space="preserve">NAZWA I ADRES WYKONAWCY </w:t>
      </w:r>
    </w:p>
    <w:p w:rsidR="00A03F9E" w:rsidRPr="005330A1" w:rsidRDefault="00A03F9E" w:rsidP="00A03F9E">
      <w:r w:rsidRPr="005330A1">
        <w:t>Nazwa:</w:t>
      </w:r>
      <w:r w:rsidR="00A14C4C" w:rsidRPr="005330A1">
        <w:t xml:space="preserve"> </w:t>
      </w:r>
      <w:r w:rsidRPr="005330A1">
        <w:t>……………………………………………………………………………………………………………………………………</w:t>
      </w:r>
      <w:r w:rsidR="00A14C4C" w:rsidRPr="005330A1">
        <w:t>.</w:t>
      </w:r>
    </w:p>
    <w:p w:rsidR="00A03F9E" w:rsidRPr="005330A1" w:rsidRDefault="00A03F9E" w:rsidP="00A03F9E">
      <w:r w:rsidRPr="005330A1">
        <w:t>Adres:</w:t>
      </w:r>
      <w:r w:rsidR="00A14C4C" w:rsidRPr="005330A1">
        <w:t xml:space="preserve"> </w:t>
      </w:r>
      <w:r w:rsidRPr="005330A1">
        <w:t>………………………………………………………………………………………………………………………………………</w:t>
      </w:r>
      <w:r w:rsidR="00A14C4C" w:rsidRPr="005330A1">
        <w:t>.</w:t>
      </w:r>
    </w:p>
    <w:p w:rsidR="00A03F9E" w:rsidRPr="005330A1" w:rsidRDefault="00A03F9E" w:rsidP="00A03F9E">
      <w:r w:rsidRPr="005330A1">
        <w:t>………………………………………………………………………………………………………………………………………………….</w:t>
      </w:r>
    </w:p>
    <w:p w:rsidR="00A03F9E" w:rsidRPr="005330A1" w:rsidRDefault="00A03F9E" w:rsidP="00A03F9E">
      <w:r w:rsidRPr="005330A1">
        <w:t>Osoba kontaktowa: ……………………………………………………………………………………………………………………</w:t>
      </w:r>
    </w:p>
    <w:p w:rsidR="00A03F9E" w:rsidRPr="005330A1" w:rsidRDefault="00A03F9E" w:rsidP="00A03F9E">
      <w:r w:rsidRPr="005330A1">
        <w:t>Telefon:</w:t>
      </w:r>
      <w:r w:rsidR="00A14C4C" w:rsidRPr="005330A1">
        <w:t xml:space="preserve"> </w:t>
      </w:r>
      <w:r w:rsidRPr="005330A1">
        <w:t>…………………………………………  Adres e-mail: ……………………………………………………………………</w:t>
      </w:r>
    </w:p>
    <w:p w:rsidR="00A03F9E" w:rsidRPr="005330A1" w:rsidRDefault="00A03F9E" w:rsidP="00A03F9E">
      <w:pPr>
        <w:pStyle w:val="Akapitzlist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5330A1">
        <w:rPr>
          <w:rFonts w:asciiTheme="majorHAnsi" w:hAnsiTheme="majorHAnsi"/>
          <w:sz w:val="24"/>
          <w:szCs w:val="24"/>
        </w:rPr>
        <w:lastRenderedPageBreak/>
        <w:t>Oferuję wykonanie przedmiotu zamówienia za:</w:t>
      </w:r>
    </w:p>
    <w:p w:rsidR="00A03F9E" w:rsidRPr="005330A1" w:rsidRDefault="00A03F9E" w:rsidP="00A03F9E">
      <w:r w:rsidRPr="005330A1">
        <w:t>cena netto:</w:t>
      </w:r>
      <w:r w:rsidR="00A14C4C" w:rsidRPr="005330A1">
        <w:t xml:space="preserve"> </w:t>
      </w:r>
      <w:r w:rsidRPr="005330A1">
        <w:t>………………………………. zł</w:t>
      </w:r>
    </w:p>
    <w:p w:rsidR="00A03F9E" w:rsidRPr="005330A1" w:rsidRDefault="00A03F9E" w:rsidP="00A03F9E">
      <w:r w:rsidRPr="005330A1">
        <w:t xml:space="preserve">słownie netto: </w:t>
      </w:r>
    </w:p>
    <w:p w:rsidR="00A03F9E" w:rsidRPr="005330A1" w:rsidRDefault="00A03F9E" w:rsidP="00A03F9E">
      <w:r w:rsidRPr="005330A1">
        <w:t>…………………………………………………………………………………………………………………………………………………</w:t>
      </w:r>
    </w:p>
    <w:p w:rsidR="00A03F9E" w:rsidRPr="005330A1" w:rsidRDefault="00A03F9E" w:rsidP="00A03F9E">
      <w:r w:rsidRPr="005330A1">
        <w:t>cena brutto:</w:t>
      </w:r>
      <w:r w:rsidR="00A14C4C" w:rsidRPr="005330A1">
        <w:t xml:space="preserve"> </w:t>
      </w:r>
      <w:r w:rsidRPr="005330A1">
        <w:t>………………………………. zł</w:t>
      </w:r>
    </w:p>
    <w:p w:rsidR="00A03F9E" w:rsidRPr="005330A1" w:rsidRDefault="00A03F9E" w:rsidP="00A03F9E">
      <w:r w:rsidRPr="005330A1">
        <w:t xml:space="preserve">słownie brutto: </w:t>
      </w:r>
    </w:p>
    <w:p w:rsidR="00A03F9E" w:rsidRPr="005330A1" w:rsidRDefault="00A03F9E" w:rsidP="00A03F9E">
      <w:r w:rsidRPr="005330A1">
        <w:t>…………………………………………………………………………………………………………………………………………………</w:t>
      </w:r>
    </w:p>
    <w:p w:rsidR="00A03F9E" w:rsidRPr="005330A1" w:rsidRDefault="00A03F9E" w:rsidP="00A03F9E">
      <w:r w:rsidRPr="005330A1">
        <w:t>podatek VAT:</w:t>
      </w:r>
      <w:r w:rsidR="00A14C4C" w:rsidRPr="005330A1">
        <w:t xml:space="preserve"> </w:t>
      </w:r>
      <w:r w:rsidRPr="005330A1">
        <w:t>………………………………. zł</w:t>
      </w:r>
    </w:p>
    <w:p w:rsidR="00A03F9E" w:rsidRPr="005330A1" w:rsidRDefault="00A03F9E" w:rsidP="00A03F9E">
      <w:r w:rsidRPr="005330A1">
        <w:t xml:space="preserve">słownie podatek VAT: </w:t>
      </w:r>
    </w:p>
    <w:p w:rsidR="00A03F9E" w:rsidRPr="005330A1" w:rsidRDefault="00A03F9E" w:rsidP="00A03F9E">
      <w:r w:rsidRPr="005330A1">
        <w:t>…………………………………………………………………………………………………………………………………………………</w:t>
      </w:r>
    </w:p>
    <w:p w:rsidR="00A03F9E" w:rsidRPr="005330A1" w:rsidRDefault="00A03F9E" w:rsidP="00A03F9E">
      <w:r w:rsidRPr="005330A1">
        <w:t>zgodnie z wypełnionym formularzem cenowym.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693"/>
        <w:gridCol w:w="2641"/>
      </w:tblGrid>
      <w:tr w:rsidR="00DD2402" w:rsidRPr="005330A1" w:rsidTr="00DD2402">
        <w:trPr>
          <w:trHeight w:val="406"/>
        </w:trPr>
        <w:tc>
          <w:tcPr>
            <w:tcW w:w="562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30A1">
              <w:rPr>
                <w:rFonts w:asciiTheme="majorHAnsi" w:hAnsiTheme="majorHAnsi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30A1">
              <w:rPr>
                <w:rFonts w:asciiTheme="majorHAnsi" w:hAnsiTheme="majorHAnsi"/>
                <w:b/>
                <w:sz w:val="24"/>
                <w:szCs w:val="24"/>
              </w:rPr>
              <w:t>Moduł</w:t>
            </w:r>
          </w:p>
        </w:tc>
        <w:tc>
          <w:tcPr>
            <w:tcW w:w="2693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30A1">
              <w:rPr>
                <w:rFonts w:asciiTheme="majorHAnsi" w:hAnsiTheme="majorHAnsi"/>
                <w:b/>
                <w:sz w:val="24"/>
                <w:szCs w:val="24"/>
              </w:rPr>
              <w:t>Cena netto</w:t>
            </w:r>
          </w:p>
        </w:tc>
        <w:tc>
          <w:tcPr>
            <w:tcW w:w="2641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30A1">
              <w:rPr>
                <w:rFonts w:asciiTheme="majorHAnsi" w:hAnsiTheme="majorHAnsi"/>
                <w:b/>
                <w:sz w:val="24"/>
                <w:szCs w:val="24"/>
              </w:rPr>
              <w:t>Cena brutto</w:t>
            </w:r>
          </w:p>
        </w:tc>
      </w:tr>
      <w:tr w:rsidR="00A03F9E" w:rsidRPr="005330A1" w:rsidTr="00DD2402">
        <w:trPr>
          <w:trHeight w:val="384"/>
        </w:trPr>
        <w:tc>
          <w:tcPr>
            <w:tcW w:w="562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Podstawowy</w:t>
            </w:r>
          </w:p>
        </w:tc>
        <w:tc>
          <w:tcPr>
            <w:tcW w:w="2693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3F9E" w:rsidRPr="005330A1" w:rsidTr="00DD2402">
        <w:trPr>
          <w:trHeight w:val="406"/>
        </w:trPr>
        <w:tc>
          <w:tcPr>
            <w:tcW w:w="562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Użytkownicy</w:t>
            </w:r>
          </w:p>
        </w:tc>
        <w:tc>
          <w:tcPr>
            <w:tcW w:w="2693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2402" w:rsidRPr="005330A1" w:rsidTr="00DD2402">
        <w:trPr>
          <w:trHeight w:val="384"/>
        </w:trPr>
        <w:tc>
          <w:tcPr>
            <w:tcW w:w="562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Zadania</w:t>
            </w:r>
          </w:p>
        </w:tc>
        <w:tc>
          <w:tcPr>
            <w:tcW w:w="2693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2402" w:rsidRPr="005330A1" w:rsidTr="00DD2402">
        <w:trPr>
          <w:trHeight w:val="406"/>
        </w:trPr>
        <w:tc>
          <w:tcPr>
            <w:tcW w:w="562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Zliczanie czasu pracy</w:t>
            </w:r>
          </w:p>
        </w:tc>
        <w:tc>
          <w:tcPr>
            <w:tcW w:w="2693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2402" w:rsidRPr="005330A1" w:rsidTr="00DD2402">
        <w:trPr>
          <w:trHeight w:val="384"/>
        </w:trPr>
        <w:tc>
          <w:tcPr>
            <w:tcW w:w="562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Kalendarz</w:t>
            </w:r>
          </w:p>
        </w:tc>
        <w:tc>
          <w:tcPr>
            <w:tcW w:w="2693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2402" w:rsidRPr="005330A1" w:rsidTr="00DD2402">
        <w:trPr>
          <w:trHeight w:val="406"/>
        </w:trPr>
        <w:tc>
          <w:tcPr>
            <w:tcW w:w="562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Magazyn</w:t>
            </w:r>
          </w:p>
        </w:tc>
        <w:tc>
          <w:tcPr>
            <w:tcW w:w="2693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2402" w:rsidRPr="005330A1" w:rsidTr="00DD2402">
        <w:trPr>
          <w:trHeight w:val="406"/>
        </w:trPr>
        <w:tc>
          <w:tcPr>
            <w:tcW w:w="562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Finanse</w:t>
            </w:r>
          </w:p>
        </w:tc>
        <w:tc>
          <w:tcPr>
            <w:tcW w:w="2693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2402" w:rsidRPr="005330A1" w:rsidTr="00DD2402">
        <w:trPr>
          <w:trHeight w:val="384"/>
        </w:trPr>
        <w:tc>
          <w:tcPr>
            <w:tcW w:w="562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Obsługa klientów</w:t>
            </w:r>
          </w:p>
        </w:tc>
        <w:tc>
          <w:tcPr>
            <w:tcW w:w="2693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D2402" w:rsidRPr="005330A1" w:rsidTr="00DD2402">
        <w:trPr>
          <w:trHeight w:val="406"/>
        </w:trPr>
        <w:tc>
          <w:tcPr>
            <w:tcW w:w="562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Baza wiedzy</w:t>
            </w:r>
          </w:p>
        </w:tc>
        <w:tc>
          <w:tcPr>
            <w:tcW w:w="2693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03F9E" w:rsidRPr="005330A1" w:rsidTr="00DD2402">
        <w:trPr>
          <w:trHeight w:val="384"/>
        </w:trPr>
        <w:tc>
          <w:tcPr>
            <w:tcW w:w="562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330A1">
              <w:rPr>
                <w:rFonts w:asciiTheme="majorHAnsi" w:hAnsiTheme="majorHAnsi"/>
                <w:sz w:val="24"/>
                <w:szCs w:val="24"/>
              </w:rPr>
              <w:t>Wdrożenie</w:t>
            </w:r>
          </w:p>
        </w:tc>
        <w:tc>
          <w:tcPr>
            <w:tcW w:w="2693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A03F9E" w:rsidRPr="005330A1" w:rsidRDefault="00A03F9E" w:rsidP="00A03F9E">
            <w:pPr>
              <w:pStyle w:val="Bezodstpw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3F9E" w:rsidRPr="005330A1" w:rsidRDefault="00A03F9E" w:rsidP="00A03F9E">
      <w:pPr>
        <w:rPr>
          <w:rFonts w:cs="Aparajita"/>
        </w:rPr>
      </w:pPr>
    </w:p>
    <w:p w:rsidR="00A03F9E" w:rsidRPr="005330A1" w:rsidRDefault="00A03F9E" w:rsidP="00A03F9E">
      <w:pPr>
        <w:pStyle w:val="Akapitzlist"/>
        <w:numPr>
          <w:ilvl w:val="0"/>
          <w:numId w:val="23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Deklaruj</w:t>
      </w:r>
      <w:r w:rsidRPr="005330A1">
        <w:rPr>
          <w:rFonts w:asciiTheme="majorHAnsi" w:hAnsiTheme="majorHAnsi" w:cs="Calibri"/>
          <w:sz w:val="24"/>
          <w:szCs w:val="24"/>
        </w:rPr>
        <w:t>ę</w:t>
      </w:r>
      <w:r w:rsidRPr="005330A1">
        <w:rPr>
          <w:rFonts w:asciiTheme="majorHAnsi" w:hAnsiTheme="majorHAnsi" w:cs="Aparajita"/>
          <w:sz w:val="24"/>
          <w:szCs w:val="24"/>
        </w:rPr>
        <w:t xml:space="preserve"> ponadto:</w:t>
      </w:r>
    </w:p>
    <w:p w:rsidR="00A03F9E" w:rsidRPr="005330A1" w:rsidRDefault="00A03F9E" w:rsidP="00A03F9E">
      <w:pPr>
        <w:pStyle w:val="Akapitzlist"/>
        <w:numPr>
          <w:ilvl w:val="1"/>
          <w:numId w:val="23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Termin wykonania zamówienia:</w:t>
      </w:r>
      <w:r w:rsidR="00DD2402" w:rsidRPr="005330A1">
        <w:rPr>
          <w:rFonts w:asciiTheme="majorHAnsi" w:hAnsiTheme="majorHAnsi" w:cs="Aparajita"/>
          <w:sz w:val="24"/>
          <w:szCs w:val="24"/>
        </w:rPr>
        <w:t xml:space="preserve"> 28 lutego 2019 r.</w:t>
      </w:r>
    </w:p>
    <w:p w:rsidR="00A03F9E" w:rsidRPr="005330A1" w:rsidRDefault="00A03F9E" w:rsidP="00A03F9E">
      <w:pPr>
        <w:pStyle w:val="Akapitzlist"/>
        <w:numPr>
          <w:ilvl w:val="1"/>
          <w:numId w:val="23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Termin wykonania poszczególnych modułów:</w:t>
      </w:r>
    </w:p>
    <w:p w:rsidR="00A03F9E" w:rsidRPr="005330A1" w:rsidRDefault="00A03F9E" w:rsidP="00A03F9E">
      <w:pPr>
        <w:pStyle w:val="Akapitzlist"/>
        <w:numPr>
          <w:ilvl w:val="0"/>
          <w:numId w:val="28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Podstawow</w:t>
      </w:r>
      <w:r w:rsidR="00DD2402" w:rsidRPr="005330A1">
        <w:rPr>
          <w:rFonts w:asciiTheme="majorHAnsi" w:hAnsiTheme="majorHAnsi" w:cs="Aparajita"/>
          <w:sz w:val="24"/>
          <w:szCs w:val="24"/>
        </w:rPr>
        <w:t>y</w:t>
      </w:r>
      <w:r w:rsidRPr="005330A1">
        <w:rPr>
          <w:rFonts w:asciiTheme="majorHAnsi" w:hAnsiTheme="majorHAnsi" w:cs="Aparajita"/>
          <w:sz w:val="24"/>
          <w:szCs w:val="24"/>
        </w:rPr>
        <w:t>:</w:t>
      </w:r>
      <w:r w:rsidR="00DD2402" w:rsidRPr="005330A1">
        <w:rPr>
          <w:rFonts w:asciiTheme="majorHAnsi" w:hAnsiTheme="majorHAnsi" w:cs="Aparajita"/>
          <w:sz w:val="24"/>
          <w:szCs w:val="24"/>
        </w:rPr>
        <w:t xml:space="preserve"> 15 września 2017 r.</w:t>
      </w:r>
    </w:p>
    <w:p w:rsidR="00A03F9E" w:rsidRPr="005330A1" w:rsidRDefault="00A03F9E" w:rsidP="00A03F9E">
      <w:pPr>
        <w:pStyle w:val="Akapitzlist"/>
        <w:numPr>
          <w:ilvl w:val="0"/>
          <w:numId w:val="28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Użytkownicy:</w:t>
      </w:r>
      <w:r w:rsidR="00DD2402" w:rsidRPr="005330A1">
        <w:rPr>
          <w:rFonts w:asciiTheme="majorHAnsi" w:hAnsiTheme="majorHAnsi" w:cs="Aparajita"/>
          <w:sz w:val="24"/>
          <w:szCs w:val="24"/>
        </w:rPr>
        <w:t xml:space="preserve"> 30 listopada 2017 r.</w:t>
      </w:r>
    </w:p>
    <w:p w:rsidR="00A03F9E" w:rsidRPr="005330A1" w:rsidRDefault="00A03F9E" w:rsidP="00A03F9E">
      <w:pPr>
        <w:pStyle w:val="Akapitzlist"/>
        <w:numPr>
          <w:ilvl w:val="0"/>
          <w:numId w:val="28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Zadania:</w:t>
      </w:r>
      <w:r w:rsidR="00DD2402" w:rsidRPr="005330A1">
        <w:rPr>
          <w:rFonts w:asciiTheme="majorHAnsi" w:hAnsiTheme="majorHAnsi" w:cs="Aparajita"/>
          <w:sz w:val="24"/>
          <w:szCs w:val="24"/>
        </w:rPr>
        <w:t xml:space="preserve"> 31 grudnia 2017 r.</w:t>
      </w:r>
    </w:p>
    <w:p w:rsidR="00A03F9E" w:rsidRPr="005330A1" w:rsidRDefault="00A03F9E" w:rsidP="00A03F9E">
      <w:pPr>
        <w:pStyle w:val="Akapitzlist"/>
        <w:numPr>
          <w:ilvl w:val="0"/>
          <w:numId w:val="28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Zliczanie czasu pracy:</w:t>
      </w:r>
      <w:r w:rsidR="00DD2402" w:rsidRPr="005330A1">
        <w:rPr>
          <w:rFonts w:asciiTheme="majorHAnsi" w:hAnsiTheme="majorHAnsi" w:cs="Aparajita"/>
          <w:sz w:val="24"/>
          <w:szCs w:val="24"/>
        </w:rPr>
        <w:t xml:space="preserve"> 31 stycznia 2018 r.</w:t>
      </w:r>
    </w:p>
    <w:p w:rsidR="00A03F9E" w:rsidRPr="005330A1" w:rsidRDefault="00A03F9E" w:rsidP="00A03F9E">
      <w:pPr>
        <w:pStyle w:val="Akapitzlist"/>
        <w:numPr>
          <w:ilvl w:val="0"/>
          <w:numId w:val="28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Kalendarz:</w:t>
      </w:r>
      <w:r w:rsidR="00DD2402" w:rsidRPr="005330A1">
        <w:rPr>
          <w:rFonts w:asciiTheme="majorHAnsi" w:hAnsiTheme="majorHAnsi" w:cs="Aparajita"/>
          <w:sz w:val="24"/>
          <w:szCs w:val="24"/>
        </w:rPr>
        <w:t xml:space="preserve"> 31 marca 2018 r.</w:t>
      </w:r>
    </w:p>
    <w:p w:rsidR="00A03F9E" w:rsidRPr="005330A1" w:rsidRDefault="00A03F9E" w:rsidP="00A03F9E">
      <w:pPr>
        <w:pStyle w:val="Akapitzlist"/>
        <w:numPr>
          <w:ilvl w:val="0"/>
          <w:numId w:val="28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lastRenderedPageBreak/>
        <w:t>Magazyn:</w:t>
      </w:r>
      <w:r w:rsidR="00DD2402" w:rsidRPr="005330A1">
        <w:rPr>
          <w:rFonts w:asciiTheme="majorHAnsi" w:hAnsiTheme="majorHAnsi" w:cs="Aparajita"/>
          <w:sz w:val="24"/>
          <w:szCs w:val="24"/>
        </w:rPr>
        <w:t xml:space="preserve"> 31 maja 2018 r.</w:t>
      </w:r>
    </w:p>
    <w:p w:rsidR="00A03F9E" w:rsidRPr="005330A1" w:rsidRDefault="00A03F9E" w:rsidP="00A03F9E">
      <w:pPr>
        <w:pStyle w:val="Akapitzlist"/>
        <w:numPr>
          <w:ilvl w:val="0"/>
          <w:numId w:val="28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Finanse:</w:t>
      </w:r>
      <w:r w:rsidR="00DD2402" w:rsidRPr="005330A1">
        <w:rPr>
          <w:rFonts w:asciiTheme="majorHAnsi" w:hAnsiTheme="majorHAnsi" w:cs="Aparajita"/>
          <w:sz w:val="24"/>
          <w:szCs w:val="24"/>
        </w:rPr>
        <w:t xml:space="preserve"> 14 sierpnia 2018 r.</w:t>
      </w:r>
    </w:p>
    <w:p w:rsidR="00A03F9E" w:rsidRPr="005330A1" w:rsidRDefault="00A03F9E" w:rsidP="00A03F9E">
      <w:pPr>
        <w:pStyle w:val="Akapitzlist"/>
        <w:numPr>
          <w:ilvl w:val="0"/>
          <w:numId w:val="28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Obsługa klientów:</w:t>
      </w:r>
      <w:r w:rsidR="00DD2402" w:rsidRPr="005330A1">
        <w:rPr>
          <w:rFonts w:asciiTheme="majorHAnsi" w:hAnsiTheme="majorHAnsi" w:cs="Aparajita"/>
          <w:sz w:val="24"/>
          <w:szCs w:val="24"/>
        </w:rPr>
        <w:t xml:space="preserve"> 30 września 2018 r.</w:t>
      </w:r>
    </w:p>
    <w:p w:rsidR="00A03F9E" w:rsidRPr="005330A1" w:rsidRDefault="00A03F9E" w:rsidP="00A03F9E">
      <w:pPr>
        <w:pStyle w:val="Akapitzlist"/>
        <w:numPr>
          <w:ilvl w:val="0"/>
          <w:numId w:val="28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Baza wiedzy:</w:t>
      </w:r>
      <w:r w:rsidR="00DD2402" w:rsidRPr="005330A1">
        <w:rPr>
          <w:rFonts w:asciiTheme="majorHAnsi" w:hAnsiTheme="majorHAnsi" w:cs="Aparajita"/>
          <w:sz w:val="24"/>
          <w:szCs w:val="24"/>
        </w:rPr>
        <w:t xml:space="preserve"> 15 grudnia 2018 r.</w:t>
      </w:r>
    </w:p>
    <w:p w:rsidR="00A03F9E" w:rsidRPr="005330A1" w:rsidRDefault="00A03F9E" w:rsidP="00A03F9E">
      <w:pPr>
        <w:pStyle w:val="Akapitzlist"/>
        <w:numPr>
          <w:ilvl w:val="0"/>
          <w:numId w:val="28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Wdrożenie:</w:t>
      </w:r>
      <w:r w:rsidR="00DD2402" w:rsidRPr="005330A1">
        <w:rPr>
          <w:rFonts w:asciiTheme="majorHAnsi" w:hAnsiTheme="majorHAnsi" w:cs="Aparajita"/>
          <w:sz w:val="24"/>
          <w:szCs w:val="24"/>
        </w:rPr>
        <w:t xml:space="preserve"> 28 lutego 2019 r.</w:t>
      </w:r>
    </w:p>
    <w:p w:rsidR="00A03F9E" w:rsidRPr="005330A1" w:rsidRDefault="00A03F9E" w:rsidP="00A03F9E">
      <w:pPr>
        <w:pStyle w:val="Akapitzlist"/>
        <w:numPr>
          <w:ilvl w:val="1"/>
          <w:numId w:val="23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Warunki płatno</w:t>
      </w:r>
      <w:r w:rsidRPr="005330A1">
        <w:rPr>
          <w:rFonts w:asciiTheme="majorHAnsi" w:hAnsiTheme="majorHAnsi" w:cs="Cambria"/>
          <w:sz w:val="24"/>
          <w:szCs w:val="24"/>
        </w:rPr>
        <w:t>ś</w:t>
      </w:r>
      <w:r w:rsidRPr="005330A1">
        <w:rPr>
          <w:rFonts w:asciiTheme="majorHAnsi" w:hAnsiTheme="majorHAnsi" w:cs="Aparajita"/>
          <w:sz w:val="24"/>
          <w:szCs w:val="24"/>
        </w:rPr>
        <w:t>ci: po wykonaniu i odbioru ka</w:t>
      </w:r>
      <w:r w:rsidRPr="005330A1">
        <w:rPr>
          <w:rFonts w:asciiTheme="majorHAnsi" w:hAnsiTheme="majorHAnsi" w:cs="Cambria"/>
          <w:sz w:val="24"/>
          <w:szCs w:val="24"/>
        </w:rPr>
        <w:t>ż</w:t>
      </w:r>
      <w:r w:rsidRPr="005330A1">
        <w:rPr>
          <w:rFonts w:asciiTheme="majorHAnsi" w:hAnsiTheme="majorHAnsi" w:cs="Aparajita"/>
          <w:sz w:val="24"/>
          <w:szCs w:val="24"/>
        </w:rPr>
        <w:t>dego z modu</w:t>
      </w:r>
      <w:r w:rsidRPr="005330A1">
        <w:rPr>
          <w:rFonts w:asciiTheme="majorHAnsi" w:hAnsiTheme="majorHAnsi" w:cs="Bodoni MT Condensed"/>
          <w:sz w:val="24"/>
          <w:szCs w:val="24"/>
        </w:rPr>
        <w:t>łó</w:t>
      </w:r>
      <w:r w:rsidRPr="005330A1">
        <w:rPr>
          <w:rFonts w:asciiTheme="majorHAnsi" w:hAnsiTheme="majorHAnsi" w:cs="Aparajita"/>
          <w:sz w:val="24"/>
          <w:szCs w:val="24"/>
        </w:rPr>
        <w:t>w.</w:t>
      </w:r>
    </w:p>
    <w:p w:rsidR="00A03F9E" w:rsidRPr="005330A1" w:rsidRDefault="00A03F9E" w:rsidP="00A03F9E">
      <w:pPr>
        <w:pStyle w:val="Akapitzlist"/>
        <w:numPr>
          <w:ilvl w:val="1"/>
          <w:numId w:val="23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Okres gwarancji: 24 miesiące.</w:t>
      </w:r>
    </w:p>
    <w:p w:rsidR="00A03F9E" w:rsidRPr="005330A1" w:rsidRDefault="00A03F9E" w:rsidP="00A03F9E">
      <w:pPr>
        <w:pStyle w:val="Akapitzlist"/>
        <w:numPr>
          <w:ilvl w:val="0"/>
          <w:numId w:val="23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Oświadczam, że:</w:t>
      </w:r>
    </w:p>
    <w:p w:rsidR="00A03F9E" w:rsidRPr="005330A1" w:rsidRDefault="00A03F9E" w:rsidP="00A03F9E">
      <w:pPr>
        <w:pStyle w:val="Akapitzlist"/>
        <w:numPr>
          <w:ilvl w:val="1"/>
          <w:numId w:val="23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Zapoznałem</w:t>
      </w:r>
      <w:r w:rsidR="00A14C4C" w:rsidRPr="005330A1">
        <w:rPr>
          <w:rFonts w:asciiTheme="majorHAnsi" w:hAnsiTheme="majorHAnsi" w:cs="Aparajita"/>
          <w:sz w:val="24"/>
          <w:szCs w:val="24"/>
        </w:rPr>
        <w:t xml:space="preserve"> </w:t>
      </w:r>
      <w:r w:rsidRPr="005330A1">
        <w:rPr>
          <w:rFonts w:asciiTheme="majorHAnsi" w:hAnsiTheme="majorHAnsi" w:cs="Aparajita"/>
          <w:sz w:val="24"/>
          <w:szCs w:val="24"/>
        </w:rPr>
        <w:t>się z opisem przedmiotu zamówienia i nie wnoszę</w:t>
      </w:r>
      <w:r w:rsidR="00A14C4C" w:rsidRPr="005330A1">
        <w:rPr>
          <w:rFonts w:asciiTheme="majorHAnsi" w:hAnsiTheme="majorHAnsi" w:cs="Aparajita"/>
          <w:sz w:val="24"/>
          <w:szCs w:val="24"/>
        </w:rPr>
        <w:t xml:space="preserve"> </w:t>
      </w:r>
      <w:r w:rsidRPr="005330A1">
        <w:rPr>
          <w:rFonts w:asciiTheme="majorHAnsi" w:hAnsiTheme="majorHAnsi" w:cs="Aparajita"/>
          <w:sz w:val="24"/>
          <w:szCs w:val="24"/>
        </w:rPr>
        <w:t>do niego zastrzeżeń</w:t>
      </w:r>
      <w:r w:rsidR="00DD2402" w:rsidRPr="005330A1">
        <w:rPr>
          <w:rFonts w:asciiTheme="majorHAnsi" w:hAnsiTheme="majorHAnsi" w:cs="Aparajita"/>
          <w:sz w:val="24"/>
          <w:szCs w:val="24"/>
        </w:rPr>
        <w:t>.</w:t>
      </w:r>
    </w:p>
    <w:p w:rsidR="00A03F9E" w:rsidRPr="005330A1" w:rsidRDefault="00DD2402" w:rsidP="00A03F9E">
      <w:pPr>
        <w:pStyle w:val="Akapitzlist"/>
        <w:numPr>
          <w:ilvl w:val="1"/>
          <w:numId w:val="23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Związani jesteśmy ofertą do 30 dni.</w:t>
      </w:r>
    </w:p>
    <w:p w:rsidR="00DD2402" w:rsidRPr="005330A1" w:rsidRDefault="00DD2402" w:rsidP="00A03F9E">
      <w:pPr>
        <w:pStyle w:val="Akapitzlist"/>
        <w:numPr>
          <w:ilvl w:val="1"/>
          <w:numId w:val="23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W razie wybrania mojej oferty zobowiązuję</w:t>
      </w:r>
      <w:r w:rsidR="00A14C4C" w:rsidRPr="005330A1">
        <w:rPr>
          <w:rFonts w:asciiTheme="majorHAnsi" w:hAnsiTheme="majorHAnsi" w:cs="Aparajita"/>
          <w:sz w:val="24"/>
          <w:szCs w:val="24"/>
        </w:rPr>
        <w:t xml:space="preserve"> </w:t>
      </w:r>
      <w:r w:rsidRPr="005330A1">
        <w:rPr>
          <w:rFonts w:asciiTheme="majorHAnsi" w:hAnsiTheme="majorHAnsi" w:cs="Aparajita"/>
          <w:sz w:val="24"/>
          <w:szCs w:val="24"/>
        </w:rPr>
        <w:t>się do popisania umowy na warunkach zawartych w zaproszeniu ofertowym, w miejscu i terminie określonym przez Zamawiającego.</w:t>
      </w:r>
    </w:p>
    <w:p w:rsidR="00A03F9E" w:rsidRPr="005330A1" w:rsidRDefault="00A03F9E" w:rsidP="00A03F9E">
      <w:pPr>
        <w:pStyle w:val="Akapitzlist"/>
        <w:numPr>
          <w:ilvl w:val="0"/>
          <w:numId w:val="23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Ofertę niniejszą składam na kolejno ponumerowanych stronach.</w:t>
      </w:r>
    </w:p>
    <w:p w:rsidR="00A03F9E" w:rsidRPr="005330A1" w:rsidRDefault="00A03F9E" w:rsidP="00A03F9E">
      <w:pPr>
        <w:pStyle w:val="Akapitzlist"/>
        <w:numPr>
          <w:ilvl w:val="0"/>
          <w:numId w:val="23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Załącznikiem do niniejszego formularza stanowiącym integralną część oferty jest:</w:t>
      </w:r>
    </w:p>
    <w:p w:rsidR="00A03F9E" w:rsidRPr="005330A1" w:rsidRDefault="00A03F9E" w:rsidP="00A03F9E">
      <w:pPr>
        <w:pStyle w:val="Akapitzlist"/>
        <w:numPr>
          <w:ilvl w:val="1"/>
          <w:numId w:val="23"/>
        </w:numPr>
        <w:rPr>
          <w:rFonts w:asciiTheme="majorHAnsi" w:hAnsiTheme="majorHAnsi" w:cs="Aparajita"/>
          <w:sz w:val="24"/>
          <w:szCs w:val="24"/>
        </w:rPr>
      </w:pPr>
      <w:r w:rsidRPr="005330A1">
        <w:rPr>
          <w:rFonts w:asciiTheme="majorHAnsi" w:hAnsiTheme="majorHAnsi" w:cs="Aparajita"/>
          <w:sz w:val="24"/>
          <w:szCs w:val="24"/>
        </w:rPr>
        <w:t>Aktualny KRS lub Zaświadczenie o wpisie d</w:t>
      </w:r>
      <w:r w:rsidR="00C12AAA">
        <w:rPr>
          <w:rFonts w:asciiTheme="majorHAnsi" w:hAnsiTheme="majorHAnsi" w:cs="Aparajita"/>
          <w:sz w:val="24"/>
          <w:szCs w:val="24"/>
        </w:rPr>
        <w:t>o CEIDG: Centralnej Ewidencji i </w:t>
      </w:r>
      <w:r w:rsidRPr="005330A1">
        <w:rPr>
          <w:rFonts w:asciiTheme="majorHAnsi" w:hAnsiTheme="majorHAnsi" w:cs="Aparajita"/>
          <w:sz w:val="24"/>
          <w:szCs w:val="24"/>
        </w:rPr>
        <w:t>Informacji o Działalności Gospodarczej *</w:t>
      </w:r>
    </w:p>
    <w:p w:rsidR="00A03F9E" w:rsidRPr="005330A1" w:rsidRDefault="00A03F9E" w:rsidP="00A03F9E">
      <w:pPr>
        <w:pStyle w:val="Akapitzlist"/>
        <w:ind w:left="1440"/>
        <w:rPr>
          <w:rFonts w:asciiTheme="majorHAnsi" w:hAnsiTheme="majorHAnsi" w:cs="Aparajita"/>
          <w:sz w:val="24"/>
          <w:szCs w:val="24"/>
        </w:rPr>
      </w:pPr>
    </w:p>
    <w:p w:rsidR="00A03F9E" w:rsidRPr="005330A1" w:rsidRDefault="00A03F9E" w:rsidP="00A03F9E">
      <w:pPr>
        <w:rPr>
          <w:rFonts w:cs="Aparajita"/>
        </w:rPr>
      </w:pPr>
      <w:r w:rsidRPr="005330A1">
        <w:rPr>
          <w:rFonts w:cs="Aparajita"/>
        </w:rPr>
        <w:t>* niepotrzebne skreślić</w:t>
      </w:r>
    </w:p>
    <w:p w:rsidR="00A03F9E" w:rsidRPr="005330A1" w:rsidRDefault="00A03F9E" w:rsidP="00A03F9E">
      <w:pPr>
        <w:rPr>
          <w:rFonts w:cs="Aparajita"/>
        </w:rPr>
      </w:pPr>
    </w:p>
    <w:p w:rsidR="00A03F9E" w:rsidRPr="005330A1" w:rsidRDefault="00A03F9E" w:rsidP="00A03F9E">
      <w:pPr>
        <w:jc w:val="right"/>
        <w:rPr>
          <w:rFonts w:cs="Aparajita"/>
        </w:rPr>
      </w:pPr>
    </w:p>
    <w:p w:rsidR="00A03F9E" w:rsidRPr="005330A1" w:rsidRDefault="00A03F9E" w:rsidP="00A03F9E">
      <w:pPr>
        <w:jc w:val="right"/>
        <w:rPr>
          <w:rFonts w:cs="Aparajita"/>
        </w:rPr>
      </w:pPr>
      <w:r w:rsidRPr="005330A1">
        <w:rPr>
          <w:rFonts w:cs="Aparajita"/>
        </w:rPr>
        <w:t>……………………………………. dn. …………………………………….</w:t>
      </w:r>
    </w:p>
    <w:p w:rsidR="00A03F9E" w:rsidRPr="005330A1" w:rsidRDefault="00A03F9E" w:rsidP="005330A1">
      <w:pPr>
        <w:rPr>
          <w:rFonts w:cs="Aparajita"/>
        </w:rPr>
      </w:pPr>
    </w:p>
    <w:sectPr w:rsidR="00A03F9E" w:rsidRPr="005330A1" w:rsidSect="00EF00A5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07" w:rsidRDefault="00975F07" w:rsidP="005B5A6A">
      <w:r>
        <w:separator/>
      </w:r>
    </w:p>
  </w:endnote>
  <w:endnote w:type="continuationSeparator" w:id="0">
    <w:p w:rsidR="00975F07" w:rsidRDefault="00975F07" w:rsidP="005B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6A" w:rsidRDefault="005B5A6A" w:rsidP="005B5A6A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2A5" w:rsidRPr="005B5A6A" w:rsidRDefault="006332A5" w:rsidP="00005828">
    <w:pPr>
      <w:shd w:val="clear" w:color="auto" w:fill="FFFFFF"/>
      <w:rPr>
        <w:rFonts w:ascii="Gisha" w:hAnsi="Gisha" w:cs="Gisha"/>
      </w:rPr>
    </w:pPr>
  </w:p>
  <w:tbl>
    <w:tblPr>
      <w:tblStyle w:val="Tabela-Siatka"/>
      <w:tblpPr w:leftFromText="141" w:rightFromText="141" w:vertAnchor="text" w:horzAnchor="margin" w:tblpX="-862" w:tblpY="132"/>
      <w:tblW w:w="5946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"/>
      <w:gridCol w:w="1702"/>
      <w:gridCol w:w="710"/>
      <w:gridCol w:w="1844"/>
      <w:gridCol w:w="567"/>
      <w:gridCol w:w="2269"/>
      <w:gridCol w:w="570"/>
      <w:gridCol w:w="2276"/>
    </w:tblGrid>
    <w:tr w:rsidR="00D71178" w:rsidRPr="008F3734" w:rsidTr="00D71178">
      <w:trPr>
        <w:trHeight w:val="983"/>
      </w:trPr>
      <w:tc>
        <w:tcPr>
          <w:tcW w:w="393" w:type="pct"/>
          <w:vAlign w:val="center"/>
        </w:tcPr>
        <w:p w:rsidR="006F48DA" w:rsidRPr="00A03F9E" w:rsidRDefault="006F48DA" w:rsidP="00A03F9E">
          <w:pPr>
            <w:pStyle w:val="Bezodstpw"/>
            <w:rPr>
              <w:rFonts w:asciiTheme="majorHAnsi" w:hAnsiTheme="majorHAnsi"/>
              <w:sz w:val="16"/>
              <w:szCs w:val="16"/>
            </w:rPr>
          </w:pPr>
          <w:r w:rsidRPr="00A03F9E">
            <w:rPr>
              <w:rFonts w:asciiTheme="majorHAnsi" w:hAnsiTheme="majorHAnsi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73600" behindDoc="1" locked="0" layoutInCell="1" allowOverlap="1" wp14:anchorId="412D4E62" wp14:editId="0224DCBF">
                <wp:simplePos x="0" y="0"/>
                <wp:positionH relativeFrom="column">
                  <wp:posOffset>43180</wp:posOffset>
                </wp:positionH>
                <wp:positionV relativeFrom="paragraph">
                  <wp:posOffset>-10160</wp:posOffset>
                </wp:positionV>
                <wp:extent cx="296545" cy="251460"/>
                <wp:effectExtent l="0" t="0" r="8255" b="0"/>
                <wp:wrapNone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Obraz 5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9" w:type="pct"/>
          <w:vAlign w:val="center"/>
        </w:tcPr>
        <w:p w:rsidR="006F48DA" w:rsidRPr="00A03F9E" w:rsidRDefault="006F48DA" w:rsidP="00A03F9E">
          <w:pPr>
            <w:pStyle w:val="Bezodstpw"/>
            <w:rPr>
              <w:rFonts w:asciiTheme="majorHAnsi" w:hAnsiTheme="majorHAnsi"/>
              <w:b/>
              <w:szCs w:val="16"/>
            </w:rPr>
          </w:pPr>
          <w:r w:rsidRPr="00A03F9E">
            <w:rPr>
              <w:rFonts w:asciiTheme="majorHAnsi" w:hAnsiTheme="majorHAnsi"/>
              <w:b/>
              <w:szCs w:val="16"/>
            </w:rPr>
            <w:t xml:space="preserve">MICRO INVENT </w:t>
          </w:r>
        </w:p>
        <w:p w:rsidR="006F48DA" w:rsidRPr="00A03F9E" w:rsidRDefault="006F48DA" w:rsidP="00A03F9E">
          <w:pPr>
            <w:pStyle w:val="Bezodstpw"/>
            <w:rPr>
              <w:rFonts w:asciiTheme="majorHAnsi" w:hAnsiTheme="majorHAnsi"/>
              <w:szCs w:val="16"/>
            </w:rPr>
          </w:pPr>
          <w:r w:rsidRPr="00A03F9E">
            <w:rPr>
              <w:rFonts w:asciiTheme="majorHAnsi" w:hAnsiTheme="majorHAnsi"/>
              <w:b/>
              <w:szCs w:val="16"/>
            </w:rPr>
            <w:t>ARTUR WĄS</w:t>
          </w:r>
        </w:p>
      </w:tc>
      <w:tc>
        <w:tcPr>
          <w:tcW w:w="329" w:type="pct"/>
          <w:vAlign w:val="center"/>
        </w:tcPr>
        <w:p w:rsidR="006F48DA" w:rsidRPr="00A03F9E" w:rsidRDefault="006F48DA" w:rsidP="00A03F9E">
          <w:pPr>
            <w:pStyle w:val="Bezodstpw"/>
            <w:rPr>
              <w:rFonts w:asciiTheme="majorHAnsi" w:hAnsiTheme="majorHAnsi"/>
              <w:sz w:val="16"/>
              <w:szCs w:val="16"/>
            </w:rPr>
          </w:pPr>
          <w:r w:rsidRPr="00A03F9E">
            <w:rPr>
              <w:rFonts w:asciiTheme="majorHAnsi" w:hAnsiTheme="majorHAnsi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74624" behindDoc="0" locked="0" layoutInCell="1" allowOverlap="1" wp14:anchorId="0B8E87DB" wp14:editId="75FE8910">
                <wp:simplePos x="0" y="0"/>
                <wp:positionH relativeFrom="column">
                  <wp:posOffset>8255</wp:posOffset>
                </wp:positionH>
                <wp:positionV relativeFrom="paragraph">
                  <wp:posOffset>-36195</wp:posOffset>
                </wp:positionV>
                <wp:extent cx="251460" cy="25146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voice (1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5" w:type="pct"/>
          <w:vAlign w:val="center"/>
        </w:tcPr>
        <w:p w:rsidR="006F48DA" w:rsidRPr="00A03F9E" w:rsidRDefault="006F48DA" w:rsidP="00A03F9E">
          <w:pPr>
            <w:pStyle w:val="Bezodstpw"/>
            <w:rPr>
              <w:rFonts w:asciiTheme="majorHAnsi" w:hAnsiTheme="majorHAnsi"/>
              <w:sz w:val="16"/>
              <w:szCs w:val="16"/>
            </w:rPr>
          </w:pPr>
          <w:r w:rsidRPr="00A03F9E">
            <w:rPr>
              <w:rFonts w:asciiTheme="majorHAnsi" w:hAnsiTheme="majorHAnsi"/>
              <w:sz w:val="16"/>
              <w:szCs w:val="16"/>
            </w:rPr>
            <w:t>UL. JAGODOWA 9</w:t>
          </w:r>
        </w:p>
        <w:p w:rsidR="006F48DA" w:rsidRPr="00A03F9E" w:rsidRDefault="006F48DA" w:rsidP="00A03F9E">
          <w:pPr>
            <w:pStyle w:val="Bezodstpw"/>
            <w:rPr>
              <w:rFonts w:asciiTheme="majorHAnsi" w:hAnsiTheme="majorHAnsi"/>
              <w:sz w:val="16"/>
              <w:szCs w:val="16"/>
            </w:rPr>
          </w:pPr>
          <w:r w:rsidRPr="00A03F9E">
            <w:rPr>
              <w:rFonts w:asciiTheme="majorHAnsi" w:hAnsiTheme="majorHAnsi"/>
              <w:sz w:val="16"/>
              <w:szCs w:val="16"/>
            </w:rPr>
            <w:t>80-297 BANINO</w:t>
          </w:r>
        </w:p>
        <w:p w:rsidR="006F48DA" w:rsidRPr="00A03F9E" w:rsidRDefault="006F48DA" w:rsidP="00A03F9E">
          <w:pPr>
            <w:pStyle w:val="Bezodstpw"/>
            <w:rPr>
              <w:rFonts w:asciiTheme="majorHAnsi" w:hAnsiTheme="majorHAnsi"/>
              <w:sz w:val="16"/>
              <w:szCs w:val="16"/>
            </w:rPr>
          </w:pPr>
          <w:r w:rsidRPr="00A03F9E">
            <w:rPr>
              <w:rFonts w:asciiTheme="majorHAnsi" w:hAnsiTheme="majorHAnsi"/>
              <w:sz w:val="16"/>
              <w:szCs w:val="16"/>
            </w:rPr>
            <w:t>NIP: 5581666564</w:t>
          </w:r>
        </w:p>
      </w:tc>
      <w:tc>
        <w:tcPr>
          <w:tcW w:w="263" w:type="pct"/>
          <w:vAlign w:val="center"/>
        </w:tcPr>
        <w:p w:rsidR="006F48DA" w:rsidRPr="00A03F9E" w:rsidRDefault="006F48DA" w:rsidP="00A03F9E">
          <w:pPr>
            <w:pStyle w:val="Bezodstpw"/>
            <w:rPr>
              <w:rFonts w:asciiTheme="majorHAnsi" w:hAnsiTheme="majorHAnsi"/>
              <w:sz w:val="16"/>
              <w:szCs w:val="16"/>
            </w:rPr>
          </w:pPr>
          <w:r w:rsidRPr="00A03F9E">
            <w:rPr>
              <w:rFonts w:asciiTheme="majorHAnsi" w:hAnsiTheme="majorHAnsi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71552" behindDoc="0" locked="0" layoutInCell="1" allowOverlap="1" wp14:anchorId="72B0D206" wp14:editId="04762DFD">
                <wp:simplePos x="0" y="0"/>
                <wp:positionH relativeFrom="column">
                  <wp:posOffset>-24130</wp:posOffset>
                </wp:positionH>
                <wp:positionV relativeFrom="paragraph">
                  <wp:posOffset>-19685</wp:posOffset>
                </wp:positionV>
                <wp:extent cx="252095" cy="251460"/>
                <wp:effectExtent l="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52" w:type="pct"/>
          <w:vAlign w:val="center"/>
        </w:tcPr>
        <w:p w:rsidR="006F48DA" w:rsidRPr="00A03F9E" w:rsidRDefault="006F48DA" w:rsidP="00A03F9E">
          <w:pPr>
            <w:pStyle w:val="Bezodstpw"/>
            <w:rPr>
              <w:rFonts w:asciiTheme="majorHAnsi" w:hAnsiTheme="majorHAnsi"/>
              <w:sz w:val="16"/>
              <w:szCs w:val="16"/>
            </w:rPr>
          </w:pPr>
          <w:r w:rsidRPr="00A03F9E">
            <w:rPr>
              <w:rFonts w:asciiTheme="majorHAnsi" w:hAnsiTheme="majorHAnsi"/>
              <w:sz w:val="16"/>
              <w:szCs w:val="16"/>
            </w:rPr>
            <w:t>GPN-T</w:t>
          </w:r>
        </w:p>
        <w:p w:rsidR="006F48DA" w:rsidRPr="00A03F9E" w:rsidRDefault="006F48DA" w:rsidP="00A03F9E">
          <w:pPr>
            <w:pStyle w:val="Bezodstpw"/>
            <w:rPr>
              <w:rFonts w:asciiTheme="majorHAnsi" w:hAnsiTheme="majorHAnsi"/>
              <w:sz w:val="16"/>
              <w:szCs w:val="16"/>
            </w:rPr>
          </w:pPr>
          <w:r w:rsidRPr="00A03F9E">
            <w:rPr>
              <w:rFonts w:asciiTheme="majorHAnsi" w:hAnsiTheme="majorHAnsi"/>
              <w:sz w:val="16"/>
              <w:szCs w:val="16"/>
            </w:rPr>
            <w:t>UL. TRZY LIPY 3 B, POK. 3.18</w:t>
          </w:r>
        </w:p>
        <w:p w:rsidR="006F48DA" w:rsidRPr="00A03F9E" w:rsidRDefault="006F48DA" w:rsidP="00A03F9E">
          <w:pPr>
            <w:pStyle w:val="Bezodstpw"/>
            <w:rPr>
              <w:rFonts w:asciiTheme="majorHAnsi" w:hAnsiTheme="majorHAnsi"/>
              <w:sz w:val="16"/>
              <w:szCs w:val="16"/>
            </w:rPr>
          </w:pPr>
          <w:r w:rsidRPr="00A03F9E">
            <w:rPr>
              <w:rFonts w:asciiTheme="majorHAnsi" w:hAnsiTheme="majorHAnsi"/>
              <w:sz w:val="16"/>
              <w:szCs w:val="16"/>
            </w:rPr>
            <w:t>80-172 GDAŃSK</w:t>
          </w:r>
        </w:p>
      </w:tc>
      <w:tc>
        <w:tcPr>
          <w:tcW w:w="264" w:type="pct"/>
          <w:vAlign w:val="center"/>
        </w:tcPr>
        <w:p w:rsidR="006F48DA" w:rsidRPr="00A03F9E" w:rsidRDefault="006F48DA" w:rsidP="00A03F9E">
          <w:pPr>
            <w:pStyle w:val="Bezodstpw"/>
            <w:rPr>
              <w:rFonts w:asciiTheme="majorHAnsi" w:hAnsiTheme="majorHAnsi"/>
              <w:sz w:val="16"/>
              <w:szCs w:val="16"/>
            </w:rPr>
          </w:pPr>
          <w:r w:rsidRPr="00A03F9E">
            <w:rPr>
              <w:rFonts w:asciiTheme="majorHAnsi" w:hAnsiTheme="majorHAnsi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72576" behindDoc="0" locked="0" layoutInCell="1" allowOverlap="1" wp14:anchorId="757F61E2" wp14:editId="32DB1ED4">
                <wp:simplePos x="0" y="0"/>
                <wp:positionH relativeFrom="column">
                  <wp:posOffset>-19050</wp:posOffset>
                </wp:positionH>
                <wp:positionV relativeFrom="paragraph">
                  <wp:posOffset>-21590</wp:posOffset>
                </wp:positionV>
                <wp:extent cx="252095" cy="251460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55" w:type="pct"/>
          <w:vAlign w:val="center"/>
        </w:tcPr>
        <w:p w:rsidR="006F48DA" w:rsidRPr="005330A1" w:rsidRDefault="006F48DA" w:rsidP="00A03F9E">
          <w:pPr>
            <w:pStyle w:val="Bezodstpw"/>
            <w:rPr>
              <w:rFonts w:asciiTheme="majorHAnsi" w:hAnsiTheme="majorHAnsi"/>
              <w:sz w:val="16"/>
              <w:szCs w:val="16"/>
              <w:lang w:val="en-GB"/>
            </w:rPr>
          </w:pPr>
          <w:r w:rsidRPr="005330A1">
            <w:rPr>
              <w:rFonts w:asciiTheme="majorHAnsi" w:hAnsiTheme="majorHAnsi"/>
              <w:sz w:val="16"/>
              <w:szCs w:val="16"/>
              <w:lang w:val="en-GB"/>
            </w:rPr>
            <w:t>TEL. +48 503 909 122</w:t>
          </w:r>
        </w:p>
        <w:p w:rsidR="006F48DA" w:rsidRPr="005330A1" w:rsidRDefault="008F3734" w:rsidP="00A03F9E">
          <w:pPr>
            <w:pStyle w:val="Bezodstpw"/>
            <w:rPr>
              <w:rFonts w:asciiTheme="majorHAnsi" w:hAnsiTheme="majorHAnsi"/>
              <w:sz w:val="16"/>
              <w:szCs w:val="16"/>
              <w:lang w:val="en-GB"/>
            </w:rPr>
          </w:pPr>
          <w:hyperlink r:id="rId5" w:history="1">
            <w:r w:rsidR="006F48DA" w:rsidRPr="005330A1">
              <w:rPr>
                <w:rFonts w:asciiTheme="majorHAnsi" w:hAnsiTheme="majorHAnsi"/>
                <w:sz w:val="16"/>
                <w:szCs w:val="16"/>
                <w:lang w:val="en-GB"/>
              </w:rPr>
              <w:t>BIURO@MICROINVENT.PL</w:t>
            </w:r>
          </w:hyperlink>
        </w:p>
        <w:p w:rsidR="006F48DA" w:rsidRPr="005330A1" w:rsidRDefault="006F48DA" w:rsidP="00A03F9E">
          <w:pPr>
            <w:pStyle w:val="Bezodstpw"/>
            <w:rPr>
              <w:rFonts w:asciiTheme="majorHAnsi" w:hAnsiTheme="majorHAnsi"/>
              <w:sz w:val="16"/>
              <w:szCs w:val="16"/>
              <w:lang w:val="en-GB"/>
            </w:rPr>
          </w:pPr>
          <w:r w:rsidRPr="005330A1">
            <w:rPr>
              <w:rFonts w:asciiTheme="majorHAnsi" w:hAnsiTheme="majorHAnsi"/>
              <w:sz w:val="16"/>
              <w:szCs w:val="16"/>
              <w:lang w:val="en-GB"/>
            </w:rPr>
            <w:t>WWW.MICROINVENT.PL</w:t>
          </w:r>
        </w:p>
      </w:tc>
    </w:tr>
  </w:tbl>
  <w:p w:rsidR="005B5A6A" w:rsidRPr="007D2088" w:rsidRDefault="005B5A6A" w:rsidP="00005828">
    <w:pPr>
      <w:shd w:val="clear" w:color="auto" w:fill="FFFFFF"/>
      <w:rPr>
        <w:rFonts w:ascii="Gisha" w:hAnsi="Gisha" w:cs="Gisha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07" w:rsidRDefault="00975F07" w:rsidP="005B5A6A">
      <w:r>
        <w:separator/>
      </w:r>
    </w:p>
  </w:footnote>
  <w:footnote w:type="continuationSeparator" w:id="0">
    <w:p w:rsidR="00975F07" w:rsidRDefault="00975F07" w:rsidP="005B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3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3F9E" w:rsidRDefault="00A03F9E">
        <w:pPr>
          <w:pStyle w:val="Nagwek"/>
          <w:jc w:val="right"/>
        </w:pPr>
        <w:r w:rsidRPr="00B87901">
          <w:rPr>
            <w:noProof/>
            <w:sz w:val="20"/>
          </w:rPr>
          <w:drawing>
            <wp:anchor distT="0" distB="0" distL="114300" distR="114300" simplePos="0" relativeHeight="251676672" behindDoc="1" locked="0" layoutInCell="1" allowOverlap="1" wp14:anchorId="51F2E675" wp14:editId="6E7FFB81">
              <wp:simplePos x="0" y="0"/>
              <wp:positionH relativeFrom="column">
                <wp:posOffset>1743075</wp:posOffset>
              </wp:positionH>
              <wp:positionV relativeFrom="paragraph">
                <wp:posOffset>-85725</wp:posOffset>
              </wp:positionV>
              <wp:extent cx="2356338" cy="313976"/>
              <wp:effectExtent l="0" t="0" r="6350" b="0"/>
              <wp:wrapNone/>
              <wp:docPr id="6" name="Obraz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microinvent-logo-basic-cmyk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6338" cy="313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73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:rsidR="005B5A6A" w:rsidRPr="00401796" w:rsidRDefault="005B5A6A" w:rsidP="00A03F9E">
    <w:pPr>
      <w:pStyle w:val="Nagwek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E30"/>
    <w:multiLevelType w:val="hybridMultilevel"/>
    <w:tmpl w:val="CF2A1ADA"/>
    <w:lvl w:ilvl="0" w:tplc="6D167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B60D6"/>
    <w:multiLevelType w:val="hybridMultilevel"/>
    <w:tmpl w:val="F4D431CC"/>
    <w:lvl w:ilvl="0" w:tplc="8F38CD1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2708"/>
    <w:multiLevelType w:val="hybridMultilevel"/>
    <w:tmpl w:val="6386A796"/>
    <w:lvl w:ilvl="0" w:tplc="2084B2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0751"/>
    <w:multiLevelType w:val="hybridMultilevel"/>
    <w:tmpl w:val="DEC24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660F"/>
    <w:multiLevelType w:val="hybridMultilevel"/>
    <w:tmpl w:val="80DA9A36"/>
    <w:lvl w:ilvl="0" w:tplc="C2DAA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1573A4"/>
    <w:multiLevelType w:val="hybridMultilevel"/>
    <w:tmpl w:val="EBF0E86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6A0DF0"/>
    <w:multiLevelType w:val="hybridMultilevel"/>
    <w:tmpl w:val="C3D681F6"/>
    <w:lvl w:ilvl="0" w:tplc="6D167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74C5"/>
    <w:multiLevelType w:val="hybridMultilevel"/>
    <w:tmpl w:val="1F9E6C90"/>
    <w:lvl w:ilvl="0" w:tplc="F252E8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parajit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51C3A"/>
    <w:multiLevelType w:val="hybridMultilevel"/>
    <w:tmpl w:val="1736C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F4D80"/>
    <w:multiLevelType w:val="hybridMultilevel"/>
    <w:tmpl w:val="A628F226"/>
    <w:lvl w:ilvl="0" w:tplc="C1B02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14105"/>
    <w:multiLevelType w:val="hybridMultilevel"/>
    <w:tmpl w:val="1A322FD8"/>
    <w:lvl w:ilvl="0" w:tplc="6D167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07B57"/>
    <w:multiLevelType w:val="hybridMultilevel"/>
    <w:tmpl w:val="4F90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4211E"/>
    <w:multiLevelType w:val="hybridMultilevel"/>
    <w:tmpl w:val="47064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205D0"/>
    <w:multiLevelType w:val="hybridMultilevel"/>
    <w:tmpl w:val="56987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030F5"/>
    <w:multiLevelType w:val="hybridMultilevel"/>
    <w:tmpl w:val="A63E3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307C0"/>
    <w:multiLevelType w:val="hybridMultilevel"/>
    <w:tmpl w:val="049056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8C211D"/>
    <w:multiLevelType w:val="hybridMultilevel"/>
    <w:tmpl w:val="188E75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93C9C"/>
    <w:multiLevelType w:val="hybridMultilevel"/>
    <w:tmpl w:val="59F0BB2A"/>
    <w:lvl w:ilvl="0" w:tplc="C1B02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448F1"/>
    <w:multiLevelType w:val="hybridMultilevel"/>
    <w:tmpl w:val="129A1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B58BF"/>
    <w:multiLevelType w:val="hybridMultilevel"/>
    <w:tmpl w:val="CDA25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21F0B"/>
    <w:multiLevelType w:val="hybridMultilevel"/>
    <w:tmpl w:val="325EBE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D7543"/>
    <w:multiLevelType w:val="hybridMultilevel"/>
    <w:tmpl w:val="CF44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406A3"/>
    <w:multiLevelType w:val="hybridMultilevel"/>
    <w:tmpl w:val="7F20725A"/>
    <w:lvl w:ilvl="0" w:tplc="6D167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5765C"/>
    <w:multiLevelType w:val="hybridMultilevel"/>
    <w:tmpl w:val="15B4DD76"/>
    <w:lvl w:ilvl="0" w:tplc="6D167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804A7"/>
    <w:multiLevelType w:val="hybridMultilevel"/>
    <w:tmpl w:val="639A8E20"/>
    <w:lvl w:ilvl="0" w:tplc="6D1677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B7E1840"/>
    <w:multiLevelType w:val="hybridMultilevel"/>
    <w:tmpl w:val="1346B9C0"/>
    <w:lvl w:ilvl="0" w:tplc="6D167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E2B7C"/>
    <w:multiLevelType w:val="hybridMultilevel"/>
    <w:tmpl w:val="CBF89E98"/>
    <w:lvl w:ilvl="0" w:tplc="C1B02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A54C3"/>
    <w:multiLevelType w:val="hybridMultilevel"/>
    <w:tmpl w:val="361C5B7C"/>
    <w:lvl w:ilvl="0" w:tplc="ECF2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EA3DC3"/>
    <w:multiLevelType w:val="hybridMultilevel"/>
    <w:tmpl w:val="4C14125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3"/>
  </w:num>
  <w:num w:numId="4">
    <w:abstractNumId w:val="6"/>
  </w:num>
  <w:num w:numId="5">
    <w:abstractNumId w:val="5"/>
  </w:num>
  <w:num w:numId="6">
    <w:abstractNumId w:val="18"/>
  </w:num>
  <w:num w:numId="7">
    <w:abstractNumId w:val="20"/>
  </w:num>
  <w:num w:numId="8">
    <w:abstractNumId w:val="16"/>
  </w:num>
  <w:num w:numId="9">
    <w:abstractNumId w:val="0"/>
  </w:num>
  <w:num w:numId="10">
    <w:abstractNumId w:val="25"/>
  </w:num>
  <w:num w:numId="11">
    <w:abstractNumId w:val="19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28"/>
  </w:num>
  <w:num w:numId="17">
    <w:abstractNumId w:val="11"/>
  </w:num>
  <w:num w:numId="18">
    <w:abstractNumId w:val="21"/>
  </w:num>
  <w:num w:numId="19">
    <w:abstractNumId w:val="22"/>
  </w:num>
  <w:num w:numId="20">
    <w:abstractNumId w:val="17"/>
  </w:num>
  <w:num w:numId="21">
    <w:abstractNumId w:val="26"/>
  </w:num>
  <w:num w:numId="22">
    <w:abstractNumId w:val="9"/>
  </w:num>
  <w:num w:numId="23">
    <w:abstractNumId w:val="13"/>
  </w:num>
  <w:num w:numId="24">
    <w:abstractNumId w:val="8"/>
  </w:num>
  <w:num w:numId="25">
    <w:abstractNumId w:val="15"/>
  </w:num>
  <w:num w:numId="26">
    <w:abstractNumId w:val="1"/>
  </w:num>
  <w:num w:numId="27">
    <w:abstractNumId w:val="7"/>
  </w:num>
  <w:num w:numId="28">
    <w:abstractNumId w:val="2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6A"/>
    <w:rsid w:val="00005828"/>
    <w:rsid w:val="00047C8C"/>
    <w:rsid w:val="0006266F"/>
    <w:rsid w:val="00063365"/>
    <w:rsid w:val="00080C7E"/>
    <w:rsid w:val="000A1FBB"/>
    <w:rsid w:val="000B690E"/>
    <w:rsid w:val="000D4107"/>
    <w:rsid w:val="000D4163"/>
    <w:rsid w:val="000F03A4"/>
    <w:rsid w:val="000F1EF8"/>
    <w:rsid w:val="00103EA9"/>
    <w:rsid w:val="00105628"/>
    <w:rsid w:val="00117429"/>
    <w:rsid w:val="00135F4E"/>
    <w:rsid w:val="0017767C"/>
    <w:rsid w:val="0018756F"/>
    <w:rsid w:val="001876F6"/>
    <w:rsid w:val="001B683F"/>
    <w:rsid w:val="001B6A57"/>
    <w:rsid w:val="001C01A1"/>
    <w:rsid w:val="001C284C"/>
    <w:rsid w:val="00240147"/>
    <w:rsid w:val="00256DD0"/>
    <w:rsid w:val="00260CAA"/>
    <w:rsid w:val="002731FE"/>
    <w:rsid w:val="002B5DC2"/>
    <w:rsid w:val="002D0097"/>
    <w:rsid w:val="003003D1"/>
    <w:rsid w:val="00341698"/>
    <w:rsid w:val="003619AD"/>
    <w:rsid w:val="00383DCF"/>
    <w:rsid w:val="00395879"/>
    <w:rsid w:val="003A00CF"/>
    <w:rsid w:val="003B68A4"/>
    <w:rsid w:val="003C20D3"/>
    <w:rsid w:val="003F4ABC"/>
    <w:rsid w:val="00401796"/>
    <w:rsid w:val="00404288"/>
    <w:rsid w:val="0044489D"/>
    <w:rsid w:val="00456004"/>
    <w:rsid w:val="00463AB3"/>
    <w:rsid w:val="00492F61"/>
    <w:rsid w:val="004F2D9D"/>
    <w:rsid w:val="005330A1"/>
    <w:rsid w:val="00572271"/>
    <w:rsid w:val="005B5A6A"/>
    <w:rsid w:val="005C429C"/>
    <w:rsid w:val="00616F39"/>
    <w:rsid w:val="006332A5"/>
    <w:rsid w:val="00640A83"/>
    <w:rsid w:val="00665A33"/>
    <w:rsid w:val="006A4B25"/>
    <w:rsid w:val="006B541A"/>
    <w:rsid w:val="006C351D"/>
    <w:rsid w:val="006C44F2"/>
    <w:rsid w:val="006D4414"/>
    <w:rsid w:val="006D7F89"/>
    <w:rsid w:val="006E382C"/>
    <w:rsid w:val="006F48DA"/>
    <w:rsid w:val="00760846"/>
    <w:rsid w:val="007C5C9F"/>
    <w:rsid w:val="007D2088"/>
    <w:rsid w:val="007D27EA"/>
    <w:rsid w:val="007F1D97"/>
    <w:rsid w:val="00817C04"/>
    <w:rsid w:val="008435A5"/>
    <w:rsid w:val="00862678"/>
    <w:rsid w:val="00870AD0"/>
    <w:rsid w:val="00874E8C"/>
    <w:rsid w:val="00896421"/>
    <w:rsid w:val="008C623B"/>
    <w:rsid w:val="008D1826"/>
    <w:rsid w:val="008D5446"/>
    <w:rsid w:val="008F3734"/>
    <w:rsid w:val="00910E7C"/>
    <w:rsid w:val="0092409E"/>
    <w:rsid w:val="00926BD1"/>
    <w:rsid w:val="00975F07"/>
    <w:rsid w:val="00991A14"/>
    <w:rsid w:val="009A6446"/>
    <w:rsid w:val="009C7673"/>
    <w:rsid w:val="009E275E"/>
    <w:rsid w:val="009E2B6C"/>
    <w:rsid w:val="009F7A2D"/>
    <w:rsid w:val="00A03F9E"/>
    <w:rsid w:val="00A060FD"/>
    <w:rsid w:val="00A11D48"/>
    <w:rsid w:val="00A14C4C"/>
    <w:rsid w:val="00A618C0"/>
    <w:rsid w:val="00A66365"/>
    <w:rsid w:val="00A73326"/>
    <w:rsid w:val="00A944FF"/>
    <w:rsid w:val="00AD0D97"/>
    <w:rsid w:val="00AE379B"/>
    <w:rsid w:val="00AE3C3C"/>
    <w:rsid w:val="00AE5061"/>
    <w:rsid w:val="00B100ED"/>
    <w:rsid w:val="00B61A91"/>
    <w:rsid w:val="00BA33F1"/>
    <w:rsid w:val="00BA77EA"/>
    <w:rsid w:val="00BC527B"/>
    <w:rsid w:val="00BC71AC"/>
    <w:rsid w:val="00BD0B4E"/>
    <w:rsid w:val="00C06D45"/>
    <w:rsid w:val="00C11C92"/>
    <w:rsid w:val="00C12AAA"/>
    <w:rsid w:val="00C2351B"/>
    <w:rsid w:val="00C94957"/>
    <w:rsid w:val="00CC11D0"/>
    <w:rsid w:val="00CE1E9E"/>
    <w:rsid w:val="00D157D2"/>
    <w:rsid w:val="00D2751D"/>
    <w:rsid w:val="00D35161"/>
    <w:rsid w:val="00D4213F"/>
    <w:rsid w:val="00D44E13"/>
    <w:rsid w:val="00D63905"/>
    <w:rsid w:val="00D71178"/>
    <w:rsid w:val="00D72C08"/>
    <w:rsid w:val="00DB2BA6"/>
    <w:rsid w:val="00DD2402"/>
    <w:rsid w:val="00DE78B9"/>
    <w:rsid w:val="00E075F4"/>
    <w:rsid w:val="00E46623"/>
    <w:rsid w:val="00E66004"/>
    <w:rsid w:val="00E7304D"/>
    <w:rsid w:val="00E93E34"/>
    <w:rsid w:val="00EA2600"/>
    <w:rsid w:val="00EA40DF"/>
    <w:rsid w:val="00EB18BF"/>
    <w:rsid w:val="00ED1C97"/>
    <w:rsid w:val="00EF00A5"/>
    <w:rsid w:val="00F13969"/>
    <w:rsid w:val="00F347E3"/>
    <w:rsid w:val="00F422F4"/>
    <w:rsid w:val="00F4755F"/>
    <w:rsid w:val="00F84B89"/>
    <w:rsid w:val="00FC1B0D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6540BB"/>
  <w15:chartTrackingRefBased/>
  <w15:docId w15:val="{54AE37C9-4716-49AD-BE5E-A4E94455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03F9E"/>
    <w:pPr>
      <w:spacing w:after="0" w:line="360" w:lineRule="auto"/>
      <w:jc w:val="both"/>
    </w:pPr>
    <w:rPr>
      <w:rFonts w:asciiTheme="majorHAnsi" w:eastAsia="Times New Roman" w:hAnsiTheme="majorHAns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F9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5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A6A"/>
  </w:style>
  <w:style w:type="paragraph" w:styleId="Stopka">
    <w:name w:val="footer"/>
    <w:basedOn w:val="Normalny"/>
    <w:link w:val="StopkaZnak"/>
    <w:uiPriority w:val="99"/>
    <w:unhideWhenUsed/>
    <w:rsid w:val="005B5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A6A"/>
  </w:style>
  <w:style w:type="paragraph" w:styleId="Tekstdymka">
    <w:name w:val="Balloon Text"/>
    <w:basedOn w:val="Normalny"/>
    <w:link w:val="TekstdymkaZnak"/>
    <w:uiPriority w:val="99"/>
    <w:semiHidden/>
    <w:unhideWhenUsed/>
    <w:rsid w:val="001875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5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506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92F61"/>
    <w:pPr>
      <w:spacing w:after="0" w:line="240" w:lineRule="auto"/>
    </w:pPr>
  </w:style>
  <w:style w:type="table" w:styleId="Tabela-Siatka">
    <w:name w:val="Table Grid"/>
    <w:basedOn w:val="Standardowy"/>
    <w:rsid w:val="00F4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93E3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9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9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905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C351D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EB18BF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alisty3">
    <w:name w:val="List Table 3"/>
    <w:basedOn w:val="Standardowy"/>
    <w:uiPriority w:val="48"/>
    <w:rsid w:val="007D20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03F9E"/>
    <w:rPr>
      <w:rFonts w:asciiTheme="majorHAnsi" w:eastAsiaTheme="majorEastAsia" w:hAnsiTheme="majorHAnsi" w:cstheme="majorBidi"/>
      <w:b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BIURO@MICROINVENT.PL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1182-8869-4379-B5FB-6B5B3815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Wąs</dc:creator>
  <cp:keywords/>
  <dc:description/>
  <cp:lastModifiedBy>Artur Wąs</cp:lastModifiedBy>
  <cp:revision>10</cp:revision>
  <cp:lastPrinted>2017-04-28T13:09:00Z</cp:lastPrinted>
  <dcterms:created xsi:type="dcterms:W3CDTF">2017-04-28T12:48:00Z</dcterms:created>
  <dcterms:modified xsi:type="dcterms:W3CDTF">2017-05-16T08:49:00Z</dcterms:modified>
</cp:coreProperties>
</file>